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09" w:rsidRPr="005A0850" w:rsidRDefault="00115C4A" w:rsidP="00115C4A">
      <w:pPr>
        <w:ind w:firstLineChars="200" w:firstLine="640"/>
        <w:jc w:val="center"/>
        <w:rPr>
          <w:rFonts w:ascii="华文中宋" w:eastAsia="华文中宋" w:hAnsi="华文中宋"/>
          <w:kern w:val="0"/>
          <w:sz w:val="32"/>
          <w:szCs w:val="32"/>
        </w:rPr>
      </w:pPr>
      <w:bookmarkStart w:id="0" w:name="OLE_LINK7"/>
      <w:bookmarkStart w:id="1" w:name="OLE_LINK8"/>
      <w:r w:rsidRPr="005A0850">
        <w:rPr>
          <w:rFonts w:ascii="华文中宋" w:eastAsia="华文中宋" w:hAnsi="华文中宋" w:hint="eastAsia"/>
          <w:kern w:val="0"/>
          <w:sz w:val="32"/>
          <w:szCs w:val="32"/>
        </w:rPr>
        <w:t>关于</w:t>
      </w:r>
      <w:r w:rsidR="001F6A09" w:rsidRPr="005A0850">
        <w:rPr>
          <w:rFonts w:ascii="华文中宋" w:eastAsia="华文中宋" w:hAnsi="华文中宋" w:hint="eastAsia"/>
          <w:kern w:val="0"/>
          <w:sz w:val="32"/>
          <w:szCs w:val="32"/>
        </w:rPr>
        <w:t>成立校园卫生环卫队及创建</w:t>
      </w:r>
      <w:r w:rsidRPr="005A0850">
        <w:rPr>
          <w:rFonts w:ascii="华文中宋" w:eastAsia="华文中宋" w:hAnsi="华文中宋" w:hint="eastAsia"/>
          <w:kern w:val="0"/>
          <w:sz w:val="32"/>
          <w:szCs w:val="32"/>
        </w:rPr>
        <w:t>卫生责任示范区</w:t>
      </w:r>
      <w:r w:rsidR="001F6A09" w:rsidRPr="005A0850">
        <w:rPr>
          <w:rFonts w:ascii="华文中宋" w:eastAsia="华文中宋" w:hAnsi="华文中宋" w:hint="eastAsia"/>
          <w:kern w:val="0"/>
          <w:sz w:val="32"/>
          <w:szCs w:val="32"/>
        </w:rPr>
        <w:t>的</w:t>
      </w:r>
    </w:p>
    <w:p w:rsidR="00115C4A" w:rsidRPr="005A0850" w:rsidRDefault="00115C4A" w:rsidP="00115C4A">
      <w:pPr>
        <w:ind w:firstLineChars="200" w:firstLine="640"/>
        <w:jc w:val="center"/>
        <w:rPr>
          <w:rFonts w:ascii="华文中宋" w:eastAsia="华文中宋" w:hAnsi="华文中宋"/>
          <w:kern w:val="0"/>
          <w:sz w:val="32"/>
          <w:szCs w:val="32"/>
        </w:rPr>
      </w:pPr>
      <w:r w:rsidRPr="005A0850">
        <w:rPr>
          <w:rFonts w:ascii="华文中宋" w:eastAsia="华文中宋" w:hAnsi="华文中宋" w:hint="eastAsia"/>
          <w:kern w:val="0"/>
          <w:sz w:val="32"/>
          <w:szCs w:val="32"/>
        </w:rPr>
        <w:t>倡议书</w:t>
      </w:r>
    </w:p>
    <w:bookmarkEnd w:id="0"/>
    <w:bookmarkEnd w:id="1"/>
    <w:p w:rsidR="005A0850" w:rsidRPr="001F6A09" w:rsidRDefault="005A0850" w:rsidP="005A0850">
      <w:pPr>
        <w:ind w:firstLineChars="200" w:firstLine="640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softHyphen/>
        <w:t>——</w:t>
      </w:r>
      <w:proofErr w:type="gramStart"/>
      <w:r w:rsidRPr="005A0850">
        <w:rPr>
          <w:rFonts w:ascii="仿宋" w:eastAsia="仿宋" w:hAnsi="仿宋" w:hint="eastAsia"/>
          <w:kern w:val="0"/>
          <w:sz w:val="28"/>
          <w:szCs w:val="28"/>
        </w:rPr>
        <w:t>硕</w:t>
      </w:r>
      <w:proofErr w:type="gramEnd"/>
      <w:r w:rsidRPr="005A0850">
        <w:rPr>
          <w:rFonts w:ascii="仿宋" w:eastAsia="仿宋" w:hAnsi="仿宋" w:hint="eastAsia"/>
          <w:kern w:val="0"/>
          <w:sz w:val="28"/>
          <w:szCs w:val="28"/>
        </w:rPr>
        <w:t>4013、5014党支部</w:t>
      </w:r>
      <w:bookmarkStart w:id="2" w:name="_GoBack"/>
      <w:bookmarkEnd w:id="2"/>
    </w:p>
    <w:p w:rsidR="008007DE" w:rsidRPr="00DC6AC2" w:rsidRDefault="008007DE" w:rsidP="008007DE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>2016年4月8日，西安交通大学将迎来建校120周年暨迁校60周年，这既是具有里程碑意义的重要历史时刻，也是交大</w:t>
      </w:r>
      <w:proofErr w:type="gramStart"/>
      <w:r w:rsidRPr="00DC6AC2">
        <w:rPr>
          <w:rFonts w:ascii="仿宋" w:eastAsia="仿宋" w:hAnsi="仿宋" w:hint="eastAsia"/>
          <w:kern w:val="0"/>
          <w:sz w:val="32"/>
          <w:szCs w:val="32"/>
        </w:rPr>
        <w:t>人承扬传统</w:t>
      </w:r>
      <w:proofErr w:type="gramEnd"/>
      <w:r w:rsidRPr="00DC6AC2">
        <w:rPr>
          <w:rFonts w:ascii="仿宋" w:eastAsia="仿宋" w:hAnsi="仿宋" w:hint="eastAsia"/>
          <w:kern w:val="0"/>
          <w:sz w:val="32"/>
          <w:szCs w:val="32"/>
        </w:rPr>
        <w:t>，开创未来，实现中国梦、交大梦的崭新起点。风云两甲子，弦歌三世纪，饮水思源，继往开来，全校师生员工和广大校友正翘首以待，并衷心期盼海内外各界人士热忱关注，共襄盛举。</w:t>
      </w:r>
    </w:p>
    <w:p w:rsidR="007B394B" w:rsidRPr="00DC6AC2" w:rsidRDefault="008007DE" w:rsidP="008007DE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bookmarkStart w:id="3" w:name="OLE_LINK3"/>
      <w:bookmarkStart w:id="4" w:name="OLE_LINK4"/>
      <w:r w:rsidRPr="00DC6AC2">
        <w:rPr>
          <w:rFonts w:ascii="仿宋" w:eastAsia="仿宋" w:hAnsi="仿宋" w:hint="eastAsia"/>
          <w:kern w:val="0"/>
          <w:sz w:val="32"/>
          <w:szCs w:val="32"/>
        </w:rPr>
        <w:t>在</w:t>
      </w:r>
      <w:r w:rsidRPr="00DC6AC2">
        <w:rPr>
          <w:rFonts w:ascii="仿宋" w:eastAsia="仿宋" w:hAnsi="仿宋"/>
          <w:kern w:val="0"/>
          <w:sz w:val="32"/>
          <w:szCs w:val="32"/>
        </w:rPr>
        <w:t>这历史时刻到来之际，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交通大学</w:t>
      </w:r>
      <w:r w:rsidRPr="00DC6AC2">
        <w:rPr>
          <w:rFonts w:ascii="仿宋" w:eastAsia="仿宋" w:hAnsi="仿宋"/>
          <w:kern w:val="0"/>
          <w:sz w:val="32"/>
          <w:szCs w:val="32"/>
        </w:rPr>
        <w:t>要以一个崭新的面貌面向各界人士，而环境问题则成为首要工作。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因此</w:t>
      </w:r>
      <w:r w:rsidRPr="00DC6AC2">
        <w:rPr>
          <w:rFonts w:ascii="仿宋" w:eastAsia="仿宋" w:hAnsi="仿宋"/>
          <w:kern w:val="0"/>
          <w:sz w:val="32"/>
          <w:szCs w:val="32"/>
        </w:rPr>
        <w:t>，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为营造优美、整洁、有序的校园环境和弘扬西迁精神，提倡热爱劳动的精神，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我们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鼓励广大师生用勤劳的双手，创造优美整洁的环境以崭新的面貌迎接校庆。</w:t>
      </w:r>
      <w:bookmarkEnd w:id="3"/>
      <w:bookmarkEnd w:id="4"/>
      <w:r w:rsidRPr="00DC6AC2">
        <w:rPr>
          <w:rFonts w:ascii="仿宋" w:eastAsia="仿宋" w:hAnsi="仿宋" w:hint="eastAsia"/>
          <w:kern w:val="0"/>
          <w:sz w:val="32"/>
          <w:szCs w:val="32"/>
        </w:rPr>
        <w:t>首先由</w:t>
      </w:r>
      <w:r w:rsidR="00115C4A">
        <w:rPr>
          <w:rFonts w:ascii="仿宋" w:eastAsia="仿宋" w:hAnsi="仿宋" w:hint="eastAsia"/>
          <w:kern w:val="0"/>
          <w:sz w:val="32"/>
          <w:szCs w:val="32"/>
        </w:rPr>
        <w:t>能动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流体机械</w:t>
      </w:r>
      <w:r w:rsidR="00852B3C" w:rsidRPr="00DC6AC2">
        <w:rPr>
          <w:rFonts w:ascii="仿宋" w:eastAsia="仿宋" w:hAnsi="仿宋" w:hint="eastAsia"/>
          <w:kern w:val="0"/>
          <w:sz w:val="32"/>
          <w:szCs w:val="32"/>
        </w:rPr>
        <w:t>及</w:t>
      </w:r>
      <w:proofErr w:type="gramStart"/>
      <w:r w:rsidR="00852B3C" w:rsidRPr="00DC6AC2">
        <w:rPr>
          <w:rFonts w:ascii="仿宋" w:eastAsia="仿宋" w:hAnsi="仿宋"/>
          <w:kern w:val="0"/>
          <w:sz w:val="32"/>
          <w:szCs w:val="32"/>
        </w:rPr>
        <w:t>工程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系硕</w:t>
      </w:r>
      <w:proofErr w:type="gramEnd"/>
      <w:r w:rsidRPr="00DC6AC2">
        <w:rPr>
          <w:rFonts w:ascii="仿宋" w:eastAsia="仿宋" w:hAnsi="仿宋" w:hint="eastAsia"/>
          <w:kern w:val="0"/>
          <w:sz w:val="32"/>
          <w:szCs w:val="32"/>
        </w:rPr>
        <w:t>4013支部和硕5014支部全体学生</w:t>
      </w:r>
      <w:r w:rsidR="00115C4A">
        <w:rPr>
          <w:rFonts w:ascii="仿宋" w:eastAsia="仿宋" w:hAnsi="仿宋" w:hint="eastAsia"/>
          <w:kern w:val="0"/>
          <w:sz w:val="32"/>
          <w:szCs w:val="32"/>
        </w:rPr>
        <w:t>党员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作为带头队伍</w:t>
      </w:r>
      <w:r w:rsidR="00852B3C" w:rsidRPr="00DC6AC2">
        <w:rPr>
          <w:rFonts w:ascii="仿宋" w:eastAsia="仿宋" w:hAnsi="仿宋" w:hint="eastAsia"/>
          <w:kern w:val="0"/>
          <w:sz w:val="32"/>
          <w:szCs w:val="32"/>
        </w:rPr>
        <w:t>，</w:t>
      </w:r>
      <w:r w:rsidR="00852B3C" w:rsidRPr="00DC6AC2">
        <w:rPr>
          <w:rFonts w:ascii="仿宋" w:eastAsia="仿宋" w:hAnsi="仿宋"/>
          <w:kern w:val="0"/>
          <w:sz w:val="32"/>
          <w:szCs w:val="32"/>
        </w:rPr>
        <w:t>成立能动学院流体机械</w:t>
      </w:r>
      <w:r w:rsidR="00852B3C" w:rsidRPr="00DC6AC2">
        <w:rPr>
          <w:rFonts w:ascii="仿宋" w:eastAsia="仿宋" w:hAnsi="仿宋" w:hint="eastAsia"/>
          <w:kern w:val="0"/>
          <w:sz w:val="32"/>
          <w:szCs w:val="32"/>
        </w:rPr>
        <w:t>及</w:t>
      </w:r>
      <w:r w:rsidR="001F6A09">
        <w:rPr>
          <w:rFonts w:ascii="仿宋" w:eastAsia="仿宋" w:hAnsi="仿宋"/>
          <w:kern w:val="0"/>
          <w:sz w:val="32"/>
          <w:szCs w:val="32"/>
        </w:rPr>
        <w:t>工程</w:t>
      </w:r>
      <w:r w:rsidR="00852B3C" w:rsidRPr="00DC6AC2">
        <w:rPr>
          <w:rFonts w:ascii="仿宋" w:eastAsia="仿宋" w:hAnsi="仿宋"/>
          <w:kern w:val="0"/>
          <w:sz w:val="32"/>
          <w:szCs w:val="32"/>
        </w:rPr>
        <w:t>环卫队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，</w:t>
      </w:r>
      <w:r w:rsidR="00115C4A">
        <w:rPr>
          <w:rFonts w:ascii="仿宋" w:eastAsia="仿宋" w:hAnsi="仿宋" w:hint="eastAsia"/>
          <w:kern w:val="0"/>
          <w:sz w:val="32"/>
          <w:szCs w:val="32"/>
        </w:rPr>
        <w:t>并</w:t>
      </w:r>
      <w:r w:rsidR="001F6A09" w:rsidRPr="001F6A09">
        <w:rPr>
          <w:rFonts w:ascii="仿宋" w:eastAsia="仿宋" w:hAnsi="仿宋" w:hint="eastAsia"/>
          <w:kern w:val="0"/>
          <w:sz w:val="32"/>
          <w:szCs w:val="32"/>
        </w:rPr>
        <w:t>建立卫生责任示范区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，</w:t>
      </w:r>
      <w:r w:rsidR="001F6A09">
        <w:rPr>
          <w:rFonts w:ascii="仿宋" w:eastAsia="仿宋" w:hAnsi="仿宋" w:hint="eastAsia"/>
          <w:kern w:val="0"/>
          <w:sz w:val="32"/>
          <w:szCs w:val="32"/>
        </w:rPr>
        <w:t>以学校的号召为契机，使维护校园卫生成为常态化，加强广大师生对校园的认同感归属感，实施党员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带头用实际行动为群众做出榜样，充分发挥党组织在团结青年、教育青年、服务青年中的作用，促进青年学生全面发展，着力提高青年学生热爱环</w:t>
      </w:r>
      <w:r w:rsidR="001F6A09">
        <w:rPr>
          <w:rFonts w:ascii="仿宋" w:eastAsia="仿宋" w:hAnsi="仿宋" w:hint="eastAsia"/>
          <w:kern w:val="0"/>
          <w:sz w:val="32"/>
          <w:szCs w:val="32"/>
        </w:rPr>
        <w:t>境，奉献社会，勇于承担责任、善于解决问题的实践能力，配合我校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喜迎校庆工作，培养讲文明、爱清洁的良好风尚</w:t>
      </w:r>
      <w:r w:rsidR="00852B3C" w:rsidRPr="00DC6AC2">
        <w:rPr>
          <w:rFonts w:ascii="仿宋" w:eastAsia="仿宋" w:hAnsi="仿宋" w:hint="eastAsia"/>
          <w:kern w:val="0"/>
          <w:sz w:val="32"/>
          <w:szCs w:val="32"/>
        </w:rPr>
        <w:t>。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7B394B" w:rsidRPr="00DC6AC2" w:rsidRDefault="00476A55">
      <w:pPr>
        <w:spacing w:before="240"/>
        <w:rPr>
          <w:rFonts w:ascii="黑体" w:eastAsia="黑体" w:hAnsi="黑体"/>
          <w:kern w:val="0"/>
          <w:sz w:val="32"/>
          <w:szCs w:val="32"/>
        </w:rPr>
      </w:pPr>
      <w:r w:rsidRPr="00DC6AC2">
        <w:rPr>
          <w:rFonts w:ascii="黑体" w:eastAsia="黑体" w:hAnsi="黑体" w:hint="eastAsia"/>
          <w:kern w:val="0"/>
          <w:sz w:val="32"/>
          <w:szCs w:val="32"/>
        </w:rPr>
        <w:lastRenderedPageBreak/>
        <w:t>一、指导思想</w:t>
      </w:r>
    </w:p>
    <w:p w:rsidR="007B394B" w:rsidRPr="00DC6AC2" w:rsidRDefault="00476A55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>建设一流的大学既要有突出的教学科研成果，优秀的人才队伍，也</w:t>
      </w:r>
      <w:r w:rsidR="00852B3C" w:rsidRPr="00DC6AC2">
        <w:rPr>
          <w:rFonts w:ascii="仿宋" w:eastAsia="仿宋" w:hAnsi="仿宋" w:hint="eastAsia"/>
          <w:kern w:val="0"/>
          <w:sz w:val="32"/>
          <w:szCs w:val="32"/>
        </w:rPr>
        <w:t>要有整洁、优美的校园环境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，围绕我校建设世界一流研究型大学的人才教育战略部署，紧密联系学生骨干的思想和学习工作实际，以提高青年学生服务国家服务人民的社会责任感、勇于探索的创新精神、善于解决问题的实践能力主旨，通过环境整治工作，让师生养成热爱劳动的精神，扭转不良风气，珍惜劳动成果的习惯，增强广大师生贡献校园的意识，成为吃苦耐劳、信念坚定的新一代，品德高尚、意志顽强的新一代，热爱母校、奉献母校的新一代，开拓进取、艰苦创业的新一代。</w:t>
      </w:r>
    </w:p>
    <w:p w:rsidR="007B394B" w:rsidRPr="00DC6AC2" w:rsidRDefault="00476A55">
      <w:pPr>
        <w:spacing w:before="240"/>
        <w:rPr>
          <w:rFonts w:ascii="黑体" w:eastAsia="黑体" w:hAnsi="黑体"/>
          <w:kern w:val="0"/>
          <w:sz w:val="32"/>
          <w:szCs w:val="32"/>
        </w:rPr>
      </w:pPr>
      <w:r w:rsidRPr="00DC6AC2">
        <w:rPr>
          <w:rFonts w:ascii="黑体" w:eastAsia="黑体" w:hAnsi="黑体" w:hint="eastAsia"/>
          <w:kern w:val="0"/>
          <w:sz w:val="32"/>
          <w:szCs w:val="32"/>
        </w:rPr>
        <w:t>二、劳动任务</w:t>
      </w:r>
    </w:p>
    <w:p w:rsidR="007B394B" w:rsidRPr="00DC6AC2" w:rsidRDefault="00476A55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>以任务包干，责任到人基本方式，</w:t>
      </w:r>
      <w:r w:rsidR="00B21BAD" w:rsidRPr="00DC6AC2">
        <w:rPr>
          <w:rFonts w:ascii="仿宋" w:eastAsia="仿宋" w:hAnsi="仿宋" w:hint="eastAsia"/>
          <w:kern w:val="0"/>
          <w:sz w:val="32"/>
          <w:szCs w:val="32"/>
        </w:rPr>
        <w:t>针对</w:t>
      </w:r>
      <w:r w:rsidR="00B21BAD" w:rsidRPr="00DC6AC2">
        <w:rPr>
          <w:rFonts w:ascii="仿宋" w:eastAsia="仿宋" w:hAnsi="仿宋"/>
          <w:kern w:val="0"/>
          <w:sz w:val="32"/>
          <w:szCs w:val="32"/>
        </w:rPr>
        <w:t>能动学院所在的办公区域</w:t>
      </w:r>
      <w:r w:rsidR="00B21BAD" w:rsidRPr="00DC6AC2">
        <w:rPr>
          <w:rFonts w:ascii="仿宋" w:eastAsia="仿宋" w:hAnsi="仿宋" w:hint="eastAsia"/>
          <w:kern w:val="0"/>
          <w:sz w:val="32"/>
          <w:szCs w:val="32"/>
        </w:rPr>
        <w:t>如北二楼</w:t>
      </w:r>
      <w:r w:rsidR="00B21BAD" w:rsidRPr="00DC6AC2">
        <w:rPr>
          <w:rFonts w:ascii="仿宋" w:eastAsia="仿宋" w:hAnsi="仿宋"/>
          <w:kern w:val="0"/>
          <w:sz w:val="32"/>
          <w:szCs w:val="32"/>
        </w:rPr>
        <w:t>、东三楼、能源馆、工程馆</w:t>
      </w:r>
      <w:r w:rsidR="00B21BAD" w:rsidRPr="00DC6AC2">
        <w:rPr>
          <w:rFonts w:ascii="仿宋" w:eastAsia="仿宋" w:hAnsi="仿宋" w:hint="eastAsia"/>
          <w:kern w:val="0"/>
          <w:sz w:val="32"/>
          <w:szCs w:val="32"/>
        </w:rPr>
        <w:t>等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 xml:space="preserve">具体开展以下几方面工作： </w:t>
      </w:r>
    </w:p>
    <w:p w:rsidR="007B394B" w:rsidRPr="00DC6AC2" w:rsidRDefault="00476A55" w:rsidP="00B21BAD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 xml:space="preserve">一是党员干部带头，领导同志、党员同志，都要积极投入，用自己的实际行动为群众做出榜样，并逐步形成制度； </w:t>
      </w:r>
    </w:p>
    <w:p w:rsidR="007B394B" w:rsidRPr="00DC6AC2" w:rsidRDefault="00B21BAD" w:rsidP="00B21BAD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>二是任务包干，责任到人，要把任务分配到支部</w:t>
      </w:r>
      <w:r w:rsidRPr="00DC6AC2">
        <w:rPr>
          <w:rFonts w:ascii="仿宋" w:eastAsia="仿宋" w:hAnsi="仿宋"/>
          <w:kern w:val="0"/>
          <w:sz w:val="32"/>
          <w:szCs w:val="32"/>
        </w:rPr>
        <w:t>每个成员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身上，对负责区域环境进行整治。</w:t>
      </w:r>
    </w:p>
    <w:p w:rsidR="007B394B" w:rsidRPr="00DC6AC2" w:rsidRDefault="00476A55" w:rsidP="00B21BAD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>三是加强监督检查，</w:t>
      </w:r>
      <w:r w:rsidR="00B21BAD" w:rsidRPr="00DC6AC2">
        <w:rPr>
          <w:rFonts w:ascii="仿宋" w:eastAsia="仿宋" w:hAnsi="仿宋" w:hint="eastAsia"/>
          <w:kern w:val="0"/>
          <w:sz w:val="32"/>
          <w:szCs w:val="32"/>
        </w:rPr>
        <w:t>成立监督</w:t>
      </w:r>
      <w:r w:rsidR="00B21BAD" w:rsidRPr="00DC6AC2">
        <w:rPr>
          <w:rFonts w:ascii="仿宋" w:eastAsia="仿宋" w:hAnsi="仿宋"/>
          <w:kern w:val="0"/>
          <w:sz w:val="32"/>
          <w:szCs w:val="32"/>
        </w:rPr>
        <w:t>小组，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加强监督检查工作，督促大家把环境整治工作做实</w:t>
      </w:r>
      <w:r w:rsidR="00B21BAD" w:rsidRPr="00DC6AC2">
        <w:rPr>
          <w:rFonts w:ascii="仿宋" w:eastAsia="仿宋" w:hAnsi="仿宋" w:hint="eastAsia"/>
          <w:kern w:val="0"/>
          <w:sz w:val="32"/>
          <w:szCs w:val="32"/>
        </w:rPr>
        <w:t>做好。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7B394B" w:rsidRPr="00DC6AC2" w:rsidRDefault="00476A55">
      <w:pPr>
        <w:ind w:firstLine="645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>四是做好相关宣传工作，对环境建设效果好的</w:t>
      </w:r>
      <w:r w:rsidR="00B21BAD" w:rsidRPr="00DC6AC2">
        <w:rPr>
          <w:rFonts w:ascii="仿宋" w:eastAsia="仿宋" w:hAnsi="仿宋" w:hint="eastAsia"/>
          <w:kern w:val="0"/>
          <w:sz w:val="32"/>
          <w:szCs w:val="32"/>
        </w:rPr>
        <w:t>负责人及</w:t>
      </w:r>
      <w:r w:rsidR="00B21BAD" w:rsidRPr="00DC6AC2">
        <w:rPr>
          <w:rFonts w:ascii="仿宋" w:eastAsia="仿宋" w:hAnsi="仿宋"/>
          <w:kern w:val="0"/>
          <w:sz w:val="32"/>
          <w:szCs w:val="32"/>
        </w:rPr>
        <w:t>负责区域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，及时进行宣传表扬，营造良好的舆论氛围。</w:t>
      </w:r>
    </w:p>
    <w:p w:rsidR="007B394B" w:rsidRPr="00DC6AC2" w:rsidRDefault="00476A55">
      <w:pPr>
        <w:spacing w:before="240"/>
        <w:rPr>
          <w:rFonts w:ascii="黑体" w:eastAsia="黑体" w:hAnsi="黑体"/>
          <w:kern w:val="0"/>
          <w:sz w:val="32"/>
          <w:szCs w:val="32"/>
        </w:rPr>
      </w:pPr>
      <w:r w:rsidRPr="00DC6AC2">
        <w:rPr>
          <w:rFonts w:ascii="黑体" w:eastAsia="黑体" w:hAnsi="黑体" w:hint="eastAsia"/>
          <w:kern w:val="0"/>
          <w:sz w:val="32"/>
          <w:szCs w:val="32"/>
        </w:rPr>
        <w:lastRenderedPageBreak/>
        <w:t>三、执行对象</w:t>
      </w:r>
    </w:p>
    <w:p w:rsidR="007B394B" w:rsidRPr="00DC6AC2" w:rsidRDefault="00B21BAD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>由</w:t>
      </w:r>
      <w:r w:rsidR="00115C4A">
        <w:rPr>
          <w:rFonts w:ascii="仿宋" w:eastAsia="仿宋" w:hAnsi="仿宋" w:hint="eastAsia"/>
          <w:kern w:val="0"/>
          <w:sz w:val="32"/>
          <w:szCs w:val="32"/>
        </w:rPr>
        <w:t>能动流体机械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硕4013支部和硕5014支部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全体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成员成立环卫队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，实施</w:t>
      </w:r>
      <w:r w:rsidR="0028015A">
        <w:rPr>
          <w:rFonts w:ascii="仿宋" w:eastAsia="仿宋" w:hAnsi="仿宋" w:hint="eastAsia"/>
          <w:kern w:val="0"/>
          <w:sz w:val="32"/>
          <w:szCs w:val="32"/>
        </w:rPr>
        <w:t>区域包干责任制，使该项工作常态化，从而为美丽卫生校园出一份力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B394B" w:rsidRPr="00DC6AC2" w:rsidRDefault="00476A55">
      <w:pPr>
        <w:spacing w:before="240"/>
        <w:rPr>
          <w:rFonts w:ascii="黑体" w:eastAsia="黑体" w:hAnsi="黑体"/>
          <w:kern w:val="0"/>
          <w:sz w:val="32"/>
          <w:szCs w:val="32"/>
        </w:rPr>
      </w:pPr>
      <w:r w:rsidRPr="00DC6AC2">
        <w:rPr>
          <w:rFonts w:ascii="黑体" w:eastAsia="黑体" w:hAnsi="黑体" w:hint="eastAsia"/>
          <w:kern w:val="0"/>
          <w:sz w:val="32"/>
          <w:szCs w:val="32"/>
        </w:rPr>
        <w:t>四、环卫区域</w:t>
      </w:r>
    </w:p>
    <w:p w:rsidR="007B394B" w:rsidRPr="00DC6AC2" w:rsidRDefault="00B21BAD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>北二</w:t>
      </w:r>
      <w:r w:rsidRPr="00DC6AC2">
        <w:rPr>
          <w:rFonts w:ascii="仿宋" w:eastAsia="仿宋" w:hAnsi="仿宋"/>
          <w:kern w:val="0"/>
          <w:sz w:val="32"/>
          <w:szCs w:val="32"/>
        </w:rPr>
        <w:t>楼、能源馆、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工程馆</w:t>
      </w:r>
      <w:r w:rsidRPr="00DC6AC2">
        <w:rPr>
          <w:rFonts w:ascii="仿宋" w:eastAsia="仿宋" w:hAnsi="仿宋"/>
          <w:kern w:val="0"/>
          <w:sz w:val="32"/>
          <w:szCs w:val="32"/>
        </w:rPr>
        <w:t>、东三楼、多相流国家重点实验室、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气动</w:t>
      </w:r>
      <w:r w:rsidRPr="00DC6AC2">
        <w:rPr>
          <w:rFonts w:ascii="仿宋" w:eastAsia="仿宋" w:hAnsi="仿宋"/>
          <w:kern w:val="0"/>
          <w:sz w:val="32"/>
          <w:szCs w:val="32"/>
        </w:rPr>
        <w:t>大院、制冷低温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实验室</w:t>
      </w:r>
      <w:r w:rsidRPr="00DC6AC2">
        <w:rPr>
          <w:rFonts w:ascii="仿宋" w:eastAsia="仿宋" w:hAnsi="仿宋"/>
          <w:kern w:val="0"/>
          <w:sz w:val="32"/>
          <w:szCs w:val="32"/>
        </w:rPr>
        <w:t>、核能（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职继</w:t>
      </w:r>
      <w:r w:rsidRPr="00DC6AC2">
        <w:rPr>
          <w:rFonts w:ascii="仿宋" w:eastAsia="仿宋" w:hAnsi="仿宋"/>
          <w:kern w:val="0"/>
          <w:sz w:val="32"/>
          <w:szCs w:val="32"/>
        </w:rPr>
        <w:t>）</w:t>
      </w:r>
      <w:r w:rsidRPr="00DC6AC2">
        <w:rPr>
          <w:rFonts w:ascii="仿宋" w:eastAsia="仿宋" w:hAnsi="仿宋" w:hint="eastAsia"/>
          <w:kern w:val="0"/>
          <w:sz w:val="32"/>
          <w:szCs w:val="32"/>
        </w:rPr>
        <w:t>及</w:t>
      </w:r>
      <w:r w:rsidRPr="00DC6AC2">
        <w:rPr>
          <w:rFonts w:ascii="仿宋" w:eastAsia="仿宋" w:hAnsi="仿宋"/>
          <w:kern w:val="0"/>
          <w:sz w:val="32"/>
          <w:szCs w:val="32"/>
        </w:rPr>
        <w:t>深水油田实验室。</w:t>
      </w:r>
      <w:r w:rsidR="0028015A">
        <w:rPr>
          <w:rFonts w:ascii="仿宋" w:eastAsia="仿宋" w:hAnsi="仿宋"/>
          <w:kern w:val="0"/>
          <w:sz w:val="32"/>
          <w:szCs w:val="32"/>
        </w:rPr>
        <w:t>（</w:t>
      </w:r>
      <w:r w:rsidR="00870FC6">
        <w:rPr>
          <w:rFonts w:ascii="仿宋" w:eastAsia="仿宋" w:hAnsi="仿宋" w:hint="eastAsia"/>
          <w:kern w:val="0"/>
          <w:sz w:val="32"/>
          <w:szCs w:val="32"/>
        </w:rPr>
        <w:t>注：以</w:t>
      </w:r>
      <w:r w:rsidR="0028015A">
        <w:rPr>
          <w:rFonts w:ascii="仿宋" w:eastAsia="仿宋" w:hAnsi="仿宋" w:hint="eastAsia"/>
          <w:kern w:val="0"/>
          <w:sz w:val="32"/>
          <w:szCs w:val="32"/>
        </w:rPr>
        <w:t>学院划分区域为准</w:t>
      </w:r>
      <w:r w:rsidR="0028015A">
        <w:rPr>
          <w:rFonts w:ascii="仿宋" w:eastAsia="仿宋" w:hAnsi="仿宋"/>
          <w:kern w:val="0"/>
          <w:sz w:val="32"/>
          <w:szCs w:val="32"/>
        </w:rPr>
        <w:t>）</w:t>
      </w:r>
    </w:p>
    <w:p w:rsidR="007B394B" w:rsidRPr="00DC6AC2" w:rsidRDefault="00476A55">
      <w:pPr>
        <w:spacing w:before="240"/>
        <w:rPr>
          <w:rFonts w:ascii="黑体" w:eastAsia="黑体" w:hAnsi="黑体"/>
          <w:kern w:val="0"/>
          <w:sz w:val="32"/>
          <w:szCs w:val="32"/>
        </w:rPr>
      </w:pPr>
      <w:r w:rsidRPr="00DC6AC2">
        <w:rPr>
          <w:rFonts w:ascii="黑体" w:eastAsia="黑体" w:hAnsi="黑体" w:hint="eastAsia"/>
          <w:kern w:val="0"/>
          <w:sz w:val="32"/>
          <w:szCs w:val="32"/>
        </w:rPr>
        <w:t>五、校园环卫</w:t>
      </w:r>
      <w:proofErr w:type="gramStart"/>
      <w:r w:rsidR="00DC6AC2" w:rsidRPr="00DC6AC2">
        <w:rPr>
          <w:rFonts w:ascii="黑体" w:eastAsia="黑体" w:hAnsi="黑体" w:hint="eastAsia"/>
          <w:kern w:val="0"/>
          <w:sz w:val="32"/>
          <w:szCs w:val="32"/>
        </w:rPr>
        <w:t>队</w:t>
      </w:r>
      <w:r w:rsidRPr="00DC6AC2">
        <w:rPr>
          <w:rFonts w:ascii="黑体" w:eastAsia="黑体" w:hAnsi="黑体" w:hint="eastAsia"/>
          <w:kern w:val="0"/>
          <w:sz w:val="32"/>
          <w:szCs w:val="32"/>
        </w:rPr>
        <w:t>机构</w:t>
      </w:r>
      <w:proofErr w:type="gramEnd"/>
      <w:r w:rsidRPr="00DC6AC2">
        <w:rPr>
          <w:rFonts w:ascii="黑体" w:eastAsia="黑体" w:hAnsi="黑体" w:hint="eastAsia"/>
          <w:kern w:val="0"/>
          <w:sz w:val="32"/>
          <w:szCs w:val="32"/>
        </w:rPr>
        <w:t>设置</w:t>
      </w:r>
    </w:p>
    <w:p w:rsidR="007B394B" w:rsidRPr="00DC6AC2" w:rsidRDefault="00DC6AC2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C6AC2">
        <w:rPr>
          <w:rFonts w:ascii="仿宋" w:eastAsia="仿宋" w:hAnsi="仿宋" w:hint="eastAsia"/>
          <w:kern w:val="0"/>
          <w:sz w:val="32"/>
          <w:szCs w:val="32"/>
        </w:rPr>
        <w:t xml:space="preserve">队 </w:t>
      </w:r>
      <w:r w:rsidRPr="00DC6AC2">
        <w:rPr>
          <w:rFonts w:ascii="仿宋" w:eastAsia="仿宋" w:hAnsi="仿宋"/>
          <w:kern w:val="0"/>
          <w:sz w:val="32"/>
          <w:szCs w:val="32"/>
        </w:rPr>
        <w:t xml:space="preserve">     </w:t>
      </w:r>
      <w:r>
        <w:rPr>
          <w:rFonts w:ascii="仿宋" w:eastAsia="仿宋" w:hAnsi="仿宋" w:hint="eastAsia"/>
          <w:kern w:val="0"/>
          <w:sz w:val="32"/>
          <w:szCs w:val="32"/>
        </w:rPr>
        <w:t>长</w:t>
      </w:r>
      <w:r w:rsidR="00476A55" w:rsidRPr="00DC6AC2"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kern w:val="0"/>
          <w:sz w:val="32"/>
          <w:szCs w:val="32"/>
        </w:rPr>
        <w:t>王立典</w:t>
      </w:r>
      <w:r>
        <w:rPr>
          <w:rFonts w:ascii="仿宋" w:eastAsia="仿宋" w:hAnsi="仿宋"/>
          <w:kern w:val="0"/>
          <w:sz w:val="32"/>
          <w:szCs w:val="32"/>
        </w:rPr>
        <w:t xml:space="preserve">   杜秋晚</w:t>
      </w:r>
    </w:p>
    <w:p w:rsidR="00DC6AC2" w:rsidRPr="0028015A" w:rsidRDefault="00DC6A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监督组成员</w:t>
      </w:r>
      <w:r>
        <w:rPr>
          <w:rFonts w:ascii="仿宋" w:eastAsia="仿宋" w:hAnsi="仿宋" w:hint="eastAsia"/>
          <w:sz w:val="32"/>
          <w:szCs w:val="32"/>
        </w:rPr>
        <w:t>：郑</w:t>
      </w:r>
      <w:r>
        <w:rPr>
          <w:rFonts w:ascii="仿宋" w:eastAsia="仿宋" w:hAnsi="仿宋"/>
          <w:sz w:val="32"/>
          <w:szCs w:val="32"/>
        </w:rPr>
        <w:t>召利</w:t>
      </w:r>
      <w:r w:rsidR="00476A55" w:rsidRPr="00DC6AC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马</w:t>
      </w:r>
      <w:r>
        <w:rPr>
          <w:rFonts w:ascii="仿宋" w:eastAsia="仿宋" w:hAnsi="仿宋"/>
          <w:sz w:val="32"/>
          <w:szCs w:val="32"/>
        </w:rPr>
        <w:t>亚如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28015A">
        <w:rPr>
          <w:rFonts w:ascii="仿宋" w:eastAsia="仿宋" w:hAnsi="仿宋" w:hint="eastAsia"/>
          <w:sz w:val="32"/>
          <w:szCs w:val="32"/>
        </w:rPr>
        <w:t>李磊</w:t>
      </w:r>
    </w:p>
    <w:p w:rsidR="007B394B" w:rsidRPr="00DC6AC2" w:rsidRDefault="00DC6AC2" w:rsidP="00DC6AC2">
      <w:pPr>
        <w:ind w:firstLineChars="800" w:firstLine="256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hint="eastAsia"/>
          <w:sz w:val="32"/>
          <w:szCs w:val="32"/>
        </w:rPr>
        <w:t>宁波   李劲</w:t>
      </w:r>
      <w:proofErr w:type="gramStart"/>
      <w:r>
        <w:rPr>
          <w:rFonts w:ascii="仿宋" w:eastAsia="仿宋" w:hAnsi="仿宋" w:hint="eastAsia"/>
          <w:sz w:val="32"/>
          <w:szCs w:val="32"/>
        </w:rPr>
        <w:t>劲</w:t>
      </w:r>
      <w:proofErr w:type="gramEnd"/>
    </w:p>
    <w:p w:rsidR="007B394B" w:rsidRPr="00DC6AC2" w:rsidRDefault="00DC6AC2" w:rsidP="00DC6A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环卫队队员</w:t>
      </w:r>
      <w:r w:rsidR="00476A55" w:rsidRPr="00DC6AC2">
        <w:rPr>
          <w:rFonts w:ascii="仿宋" w:eastAsia="仿宋" w:hAnsi="仿宋" w:hint="eastAsia"/>
          <w:sz w:val="32"/>
          <w:szCs w:val="32"/>
        </w:rPr>
        <w:t>：</w:t>
      </w:r>
      <w:r w:rsidR="007B443D">
        <w:rPr>
          <w:rFonts w:ascii="仿宋" w:eastAsia="仿宋" w:hAnsi="仿宋" w:hint="eastAsia"/>
          <w:sz w:val="32"/>
          <w:szCs w:val="32"/>
        </w:rPr>
        <w:t>任</w:t>
      </w:r>
      <w:r w:rsidR="00476A55" w:rsidRPr="00DC6AC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="007B443D">
        <w:rPr>
          <w:rFonts w:ascii="仿宋" w:eastAsia="仿宋" w:hAnsi="仿宋" w:hint="eastAsia"/>
          <w:sz w:val="32"/>
          <w:szCs w:val="32"/>
        </w:rPr>
        <w:t>炜</w:t>
      </w:r>
      <w:proofErr w:type="gramEnd"/>
      <w:r w:rsidR="00476A55" w:rsidRPr="00DC6AC2">
        <w:rPr>
          <w:rFonts w:ascii="仿宋" w:eastAsia="仿宋" w:hAnsi="仿宋" w:hint="eastAsia"/>
          <w:sz w:val="32"/>
          <w:szCs w:val="32"/>
        </w:rPr>
        <w:t xml:space="preserve">   </w:t>
      </w:r>
      <w:r w:rsidR="007B443D">
        <w:rPr>
          <w:rFonts w:ascii="仿宋" w:eastAsia="仿宋" w:hAnsi="仿宋" w:hint="eastAsia"/>
          <w:sz w:val="32"/>
          <w:szCs w:val="32"/>
        </w:rPr>
        <w:t>王胜利</w:t>
      </w:r>
      <w:r w:rsidR="00476A55" w:rsidRPr="00DC6AC2">
        <w:rPr>
          <w:rFonts w:ascii="仿宋" w:eastAsia="仿宋" w:hAnsi="仿宋" w:hint="eastAsia"/>
          <w:sz w:val="32"/>
          <w:szCs w:val="32"/>
        </w:rPr>
        <w:t xml:space="preserve">   </w:t>
      </w:r>
      <w:r w:rsidR="007B443D">
        <w:rPr>
          <w:rFonts w:ascii="仿宋" w:eastAsia="仿宋" w:hAnsi="仿宋" w:hint="eastAsia"/>
          <w:sz w:val="32"/>
          <w:szCs w:val="32"/>
        </w:rPr>
        <w:t>尚斌</w:t>
      </w:r>
      <w:r w:rsidR="007B443D">
        <w:rPr>
          <w:rFonts w:ascii="仿宋" w:eastAsia="仿宋" w:hAnsi="仿宋"/>
          <w:sz w:val="32"/>
          <w:szCs w:val="32"/>
        </w:rPr>
        <w:t>斌</w:t>
      </w:r>
    </w:p>
    <w:p w:rsidR="007B394B" w:rsidRPr="00DC6AC2" w:rsidRDefault="007B443D" w:rsidP="00DC6AC2">
      <w:pPr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吕锦</w:t>
      </w:r>
      <w:r>
        <w:rPr>
          <w:rFonts w:ascii="仿宋" w:eastAsia="仿宋" w:hAnsi="仿宋"/>
          <w:sz w:val="32"/>
          <w:szCs w:val="32"/>
        </w:rPr>
        <w:t>鹏</w:t>
      </w:r>
      <w:r w:rsidR="00476A55" w:rsidRPr="00DC6AC2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乔晓宇</w:t>
      </w:r>
      <w:r w:rsidR="00476A55" w:rsidRPr="00DC6AC2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于洪</w:t>
      </w:r>
      <w:r>
        <w:rPr>
          <w:rFonts w:ascii="仿宋" w:eastAsia="仿宋" w:hAnsi="仿宋"/>
          <w:sz w:val="32"/>
          <w:szCs w:val="32"/>
        </w:rPr>
        <w:t>石</w:t>
      </w:r>
    </w:p>
    <w:p w:rsidR="007B443D" w:rsidRDefault="0028015A">
      <w:pPr>
        <w:ind w:firstLineChars="797" w:firstLine="255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南维刚</w:t>
      </w:r>
      <w:proofErr w:type="gramEnd"/>
      <w:r w:rsidR="00476A55" w:rsidRPr="00DC6AC2">
        <w:rPr>
          <w:rFonts w:ascii="仿宋" w:eastAsia="仿宋" w:hAnsi="仿宋" w:hint="eastAsia"/>
          <w:sz w:val="32"/>
          <w:szCs w:val="32"/>
        </w:rPr>
        <w:t xml:space="preserve">   </w:t>
      </w:r>
      <w:r w:rsidR="006C325E">
        <w:rPr>
          <w:rFonts w:ascii="仿宋" w:eastAsia="仿宋" w:hAnsi="仿宋" w:hint="eastAsia"/>
          <w:sz w:val="32"/>
          <w:szCs w:val="32"/>
        </w:rPr>
        <w:t>杜少华   秦</w:t>
      </w:r>
      <w:r w:rsidR="006C325E">
        <w:rPr>
          <w:rFonts w:ascii="仿宋" w:eastAsia="仿宋" w:hAnsi="仿宋"/>
          <w:sz w:val="32"/>
          <w:szCs w:val="32"/>
        </w:rPr>
        <w:t>志刚</w:t>
      </w:r>
    </w:p>
    <w:p w:rsidR="006C325E" w:rsidRDefault="006C325E">
      <w:pPr>
        <w:ind w:firstLineChars="797" w:firstLine="2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何</w:t>
      </w:r>
      <w:r>
        <w:rPr>
          <w:rFonts w:ascii="仿宋" w:eastAsia="仿宋" w:hAnsi="仿宋"/>
          <w:sz w:val="32"/>
          <w:szCs w:val="32"/>
        </w:rPr>
        <w:t>有为</w:t>
      </w:r>
      <w:r>
        <w:rPr>
          <w:rFonts w:ascii="仿宋" w:eastAsia="仿宋" w:hAnsi="仿宋" w:hint="eastAsia"/>
          <w:sz w:val="32"/>
          <w:szCs w:val="32"/>
        </w:rPr>
        <w:t xml:space="preserve">   杨  </w:t>
      </w:r>
      <w:r>
        <w:rPr>
          <w:rFonts w:ascii="仿宋" w:eastAsia="仿宋" w:hAnsi="仿宋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 xml:space="preserve">   任</w:t>
      </w:r>
      <w:r>
        <w:rPr>
          <w:rFonts w:ascii="仿宋" w:eastAsia="仿宋" w:hAnsi="仿宋"/>
          <w:sz w:val="32"/>
          <w:szCs w:val="32"/>
        </w:rPr>
        <w:t>磅礴</w:t>
      </w:r>
    </w:p>
    <w:p w:rsidR="006C325E" w:rsidRDefault="006C325E" w:rsidP="006C325E">
      <w:pPr>
        <w:ind w:firstLineChars="797" w:firstLine="2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</w:t>
      </w:r>
      <w:r>
        <w:rPr>
          <w:rFonts w:ascii="仿宋" w:eastAsia="仿宋" w:hAnsi="仿宋"/>
          <w:sz w:val="32"/>
          <w:szCs w:val="32"/>
        </w:rPr>
        <w:t>盛力</w:t>
      </w:r>
      <w:r>
        <w:rPr>
          <w:rFonts w:ascii="仿宋" w:eastAsia="仿宋" w:hAnsi="仿宋" w:hint="eastAsia"/>
          <w:sz w:val="32"/>
          <w:szCs w:val="32"/>
        </w:rPr>
        <w:t xml:space="preserve">   王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/>
          <w:sz w:val="32"/>
          <w:szCs w:val="32"/>
        </w:rPr>
        <w:t>珂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徐</w:t>
      </w:r>
      <w:r>
        <w:rPr>
          <w:rFonts w:ascii="仿宋" w:eastAsia="仿宋" w:hAnsi="仿宋"/>
          <w:sz w:val="32"/>
          <w:szCs w:val="32"/>
        </w:rPr>
        <w:t>宗磊</w:t>
      </w:r>
    </w:p>
    <w:p w:rsidR="00BE3C49" w:rsidRDefault="006C325E" w:rsidP="006C325E">
      <w:pPr>
        <w:ind w:firstLineChars="797" w:firstLine="2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史云</w:t>
      </w:r>
      <w:r>
        <w:rPr>
          <w:rFonts w:ascii="仿宋" w:eastAsia="仿宋" w:hAnsi="仿宋"/>
          <w:sz w:val="32"/>
          <w:szCs w:val="32"/>
        </w:rPr>
        <w:t>昊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BE3C49">
        <w:rPr>
          <w:rFonts w:ascii="仿宋" w:eastAsia="仿宋" w:hAnsi="仿宋" w:hint="eastAsia"/>
          <w:sz w:val="32"/>
          <w:szCs w:val="32"/>
        </w:rPr>
        <w:t>马皎斌   雷  凡</w:t>
      </w:r>
    </w:p>
    <w:p w:rsidR="00BE3C49" w:rsidRDefault="00BE3C49" w:rsidP="006C325E">
      <w:pPr>
        <w:ind w:firstLineChars="797" w:firstLine="2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  梦   王亚洲   王雪松</w:t>
      </w:r>
    </w:p>
    <w:p w:rsidR="006C325E" w:rsidRDefault="007B443D" w:rsidP="006C325E">
      <w:pPr>
        <w:ind w:firstLineChars="797" w:firstLine="2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  敏</w:t>
      </w:r>
      <w:r w:rsidR="00476A55" w:rsidRPr="00DC6AC2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乔  </w:t>
      </w:r>
      <w:proofErr w:type="gramStart"/>
      <w:r>
        <w:rPr>
          <w:rFonts w:ascii="仿宋" w:eastAsia="仿宋" w:hAnsi="仿宋" w:hint="eastAsia"/>
          <w:sz w:val="32"/>
          <w:szCs w:val="32"/>
        </w:rPr>
        <w:t>炳</w:t>
      </w:r>
      <w:proofErr w:type="gramEnd"/>
      <w:r w:rsidR="00BE3C49">
        <w:rPr>
          <w:rFonts w:ascii="仿宋" w:eastAsia="仿宋" w:hAnsi="仿宋" w:hint="eastAsia"/>
          <w:sz w:val="32"/>
          <w:szCs w:val="32"/>
        </w:rPr>
        <w:t xml:space="preserve">   丁俊岭</w:t>
      </w:r>
    </w:p>
    <w:p w:rsidR="007B443D" w:rsidRDefault="007B443D" w:rsidP="006C325E">
      <w:pPr>
        <w:ind w:firstLineChars="797" w:firstLine="2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窦玉倩   霍长江   马  峰</w:t>
      </w:r>
    </w:p>
    <w:p w:rsidR="007B443D" w:rsidRPr="00DC6AC2" w:rsidRDefault="007B443D">
      <w:pPr>
        <w:ind w:firstLineChars="797" w:firstLine="2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宁远钊   李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豪   彭小娜</w:t>
      </w:r>
    </w:p>
    <w:p w:rsidR="008F603C" w:rsidRDefault="008F603C">
      <w:pPr>
        <w:rPr>
          <w:rFonts w:ascii="仿宋" w:eastAsia="仿宋" w:hAnsi="仿宋"/>
          <w:sz w:val="32"/>
          <w:szCs w:val="32"/>
        </w:rPr>
      </w:pPr>
    </w:p>
    <w:p w:rsidR="008F603C" w:rsidRDefault="00476A55" w:rsidP="001F6A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</w:t>
      </w:r>
      <w:r w:rsidR="00D96049" w:rsidRPr="00D96049">
        <w:rPr>
          <w:rFonts w:ascii="仿宋" w:eastAsia="仿宋" w:hAnsi="仿宋" w:hint="eastAsia"/>
          <w:sz w:val="32"/>
          <w:szCs w:val="32"/>
        </w:rPr>
        <w:t>西安交通大学能动硕4013，5014支部环卫队执勤表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7B394B" w:rsidRDefault="007B394B">
      <w:pPr>
        <w:ind w:rightChars="-8" w:right="-17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7B394B" w:rsidRDefault="00476A55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7B394B" w:rsidRDefault="00476A55">
      <w:pPr>
        <w:jc w:val="center"/>
        <w:rPr>
          <w:rFonts w:ascii="华文中宋" w:eastAsia="华文中宋" w:hAnsi="华文中宋"/>
          <w:b/>
          <w:w w:val="90"/>
          <w:sz w:val="36"/>
        </w:rPr>
      </w:pPr>
      <w:r>
        <w:rPr>
          <w:rFonts w:ascii="华文中宋" w:eastAsia="华文中宋" w:hAnsi="华文中宋" w:hint="eastAsia"/>
          <w:b/>
          <w:w w:val="90"/>
          <w:sz w:val="36"/>
        </w:rPr>
        <w:t>西安交通大学</w:t>
      </w:r>
      <w:r w:rsidR="0028015A">
        <w:rPr>
          <w:rFonts w:ascii="华文中宋" w:eastAsia="华文中宋" w:hAnsi="华文中宋" w:hint="eastAsia"/>
          <w:b/>
          <w:w w:val="90"/>
          <w:sz w:val="36"/>
        </w:rPr>
        <w:t>能动</w:t>
      </w:r>
      <w:proofErr w:type="gramStart"/>
      <w:r w:rsidR="0028015A">
        <w:rPr>
          <w:rFonts w:ascii="华文中宋" w:eastAsia="华文中宋" w:hAnsi="华文中宋" w:hint="eastAsia"/>
          <w:b/>
          <w:w w:val="90"/>
          <w:sz w:val="36"/>
        </w:rPr>
        <w:t>硕</w:t>
      </w:r>
      <w:proofErr w:type="gramEnd"/>
      <w:r w:rsidR="0028015A">
        <w:rPr>
          <w:rFonts w:ascii="华文中宋" w:eastAsia="华文中宋" w:hAnsi="华文中宋" w:hint="eastAsia"/>
          <w:b/>
          <w:w w:val="90"/>
          <w:sz w:val="36"/>
        </w:rPr>
        <w:t>4013，5014支部</w:t>
      </w:r>
      <w:r>
        <w:rPr>
          <w:rFonts w:ascii="华文中宋" w:eastAsia="华文中宋" w:hAnsi="华文中宋" w:hint="eastAsia"/>
          <w:b/>
          <w:w w:val="90"/>
          <w:sz w:val="36"/>
        </w:rPr>
        <w:t>环卫队执勤表</w:t>
      </w:r>
    </w:p>
    <w:tbl>
      <w:tblPr>
        <w:tblStyle w:val="a6"/>
        <w:tblW w:w="8281" w:type="dxa"/>
        <w:tblLayout w:type="fixed"/>
        <w:tblLook w:val="04A0" w:firstRow="1" w:lastRow="0" w:firstColumn="1" w:lastColumn="0" w:noHBand="0" w:noVBand="1"/>
      </w:tblPr>
      <w:tblGrid>
        <w:gridCol w:w="1704"/>
        <w:gridCol w:w="4522"/>
        <w:gridCol w:w="2055"/>
      </w:tblGrid>
      <w:tr w:rsidR="007B394B">
        <w:tc>
          <w:tcPr>
            <w:tcW w:w="1704" w:type="dxa"/>
            <w:vAlign w:val="center"/>
          </w:tcPr>
          <w:p w:rsidR="007B394B" w:rsidRDefault="00476A5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522" w:type="dxa"/>
            <w:vAlign w:val="center"/>
          </w:tcPr>
          <w:p w:rsidR="007B394B" w:rsidRDefault="00476A5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值日生</w:t>
            </w:r>
          </w:p>
        </w:tc>
        <w:tc>
          <w:tcPr>
            <w:tcW w:w="2055" w:type="dxa"/>
            <w:vAlign w:val="center"/>
          </w:tcPr>
          <w:p w:rsidR="007B394B" w:rsidRDefault="00476A5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考核人员</w:t>
            </w:r>
          </w:p>
        </w:tc>
      </w:tr>
      <w:tr w:rsidR="007B394B">
        <w:tc>
          <w:tcPr>
            <w:tcW w:w="1704" w:type="dxa"/>
            <w:vAlign w:val="center"/>
          </w:tcPr>
          <w:p w:rsidR="007B394B" w:rsidRDefault="00115C4A" w:rsidP="00115C4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Cambria" w:eastAsia="仿宋_GB2312" w:hAnsi="Cambria" w:cs="Cambria" w:hint="eastAsia"/>
                <w:kern w:val="0"/>
                <w:sz w:val="28"/>
                <w:szCs w:val="28"/>
              </w:rPr>
              <w:t>2016.2.26</w:t>
            </w:r>
          </w:p>
        </w:tc>
        <w:tc>
          <w:tcPr>
            <w:tcW w:w="4522" w:type="dxa"/>
          </w:tcPr>
          <w:p w:rsidR="007B394B" w:rsidRDefault="00BE3C49" w:rsidP="00BE3C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雷凡、马峰</w:t>
            </w:r>
            <w:r w:rsidR="00476A55">
              <w:rPr>
                <w:rFonts w:ascii="宋体" w:hAnsi="宋体" w:cs="宋体" w:hint="eastAsia"/>
                <w:kern w:val="0"/>
                <w:sz w:val="28"/>
                <w:szCs w:val="28"/>
              </w:rPr>
              <w:t>、李梦、乔炳、马皎斌</w:t>
            </w:r>
          </w:p>
        </w:tc>
        <w:tc>
          <w:tcPr>
            <w:tcW w:w="2055" w:type="dxa"/>
          </w:tcPr>
          <w:p w:rsidR="007B394B" w:rsidRPr="00BE3C49" w:rsidRDefault="00BE3C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杜秋晚</w:t>
            </w:r>
          </w:p>
        </w:tc>
      </w:tr>
      <w:tr w:rsidR="007B394B">
        <w:tc>
          <w:tcPr>
            <w:tcW w:w="1704" w:type="dxa"/>
            <w:vAlign w:val="center"/>
          </w:tcPr>
          <w:p w:rsidR="007B394B" w:rsidRDefault="00115C4A" w:rsidP="00115C4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Cambria" w:eastAsia="仿宋_GB2312" w:hAnsi="Cambria" w:cs="Cambria" w:hint="eastAsia"/>
                <w:kern w:val="0"/>
                <w:sz w:val="28"/>
                <w:szCs w:val="28"/>
              </w:rPr>
              <w:t>2016.3.02</w:t>
            </w:r>
          </w:p>
        </w:tc>
        <w:tc>
          <w:tcPr>
            <w:tcW w:w="4522" w:type="dxa"/>
          </w:tcPr>
          <w:p w:rsidR="007B394B" w:rsidRDefault="00476A55" w:rsidP="0028015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王亚洲、</w:t>
            </w:r>
            <w:r w:rsidR="00BE3C49" w:rsidRPr="00BE3C49">
              <w:rPr>
                <w:rFonts w:asciiTheme="minorEastAsia" w:hAnsiTheme="minorEastAsia" w:cs="___WRD_EMBED_SUB_41" w:hint="eastAsia"/>
                <w:kern w:val="0"/>
                <w:sz w:val="28"/>
                <w:szCs w:val="28"/>
              </w:rPr>
              <w:t>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娜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、霍长江、李敏、</w:t>
            </w:r>
          </w:p>
        </w:tc>
        <w:tc>
          <w:tcPr>
            <w:tcW w:w="2055" w:type="dxa"/>
          </w:tcPr>
          <w:p w:rsidR="007B394B" w:rsidRPr="00BE3C49" w:rsidRDefault="00BE3C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宁波</w:t>
            </w:r>
          </w:p>
        </w:tc>
      </w:tr>
      <w:tr w:rsidR="007B394B">
        <w:tc>
          <w:tcPr>
            <w:tcW w:w="1704" w:type="dxa"/>
            <w:vAlign w:val="center"/>
          </w:tcPr>
          <w:p w:rsidR="007B394B" w:rsidRDefault="00115C4A" w:rsidP="00115C4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Cambria" w:eastAsia="仿宋_GB2312" w:hAnsi="Cambria" w:cs="Cambria"/>
                <w:kern w:val="0"/>
                <w:sz w:val="28"/>
                <w:szCs w:val="28"/>
              </w:rPr>
              <w:t>2016.3.07</w:t>
            </w:r>
          </w:p>
        </w:tc>
        <w:tc>
          <w:tcPr>
            <w:tcW w:w="4522" w:type="dxa"/>
          </w:tcPr>
          <w:p w:rsidR="007B394B" w:rsidRDefault="00BE3C49" w:rsidP="00BE3C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窦玉倩、王雪松、丁俊岭、宁远钊</w:t>
            </w:r>
          </w:p>
        </w:tc>
        <w:tc>
          <w:tcPr>
            <w:tcW w:w="2055" w:type="dxa"/>
          </w:tcPr>
          <w:p w:rsidR="007B394B" w:rsidRPr="00BE3C49" w:rsidRDefault="00BE3C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李劲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劲</w:t>
            </w:r>
            <w:proofErr w:type="gramEnd"/>
          </w:p>
        </w:tc>
      </w:tr>
      <w:tr w:rsidR="007B394B">
        <w:tc>
          <w:tcPr>
            <w:tcW w:w="1704" w:type="dxa"/>
            <w:vAlign w:val="center"/>
          </w:tcPr>
          <w:p w:rsidR="007B394B" w:rsidRDefault="00115C4A" w:rsidP="00115C4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Cambria" w:eastAsia="仿宋_GB2312" w:hAnsi="Cambria" w:cs="Cambria" w:hint="eastAsia"/>
                <w:kern w:val="0"/>
                <w:sz w:val="28"/>
                <w:szCs w:val="28"/>
              </w:rPr>
              <w:t>2016.3.12</w:t>
            </w:r>
          </w:p>
        </w:tc>
        <w:tc>
          <w:tcPr>
            <w:tcW w:w="4522" w:type="dxa"/>
          </w:tcPr>
          <w:p w:rsidR="007B394B" w:rsidRDefault="00BE3C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任炜、杜少华、秦志刚、于洪石</w:t>
            </w:r>
          </w:p>
        </w:tc>
        <w:tc>
          <w:tcPr>
            <w:tcW w:w="2055" w:type="dxa"/>
          </w:tcPr>
          <w:p w:rsidR="007B394B" w:rsidRPr="00BE3C49" w:rsidRDefault="00BE3C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王立典</w:t>
            </w:r>
          </w:p>
        </w:tc>
      </w:tr>
      <w:tr w:rsidR="00BE3C49">
        <w:tc>
          <w:tcPr>
            <w:tcW w:w="1704" w:type="dxa"/>
            <w:vAlign w:val="center"/>
          </w:tcPr>
          <w:p w:rsidR="00BE3C49" w:rsidRDefault="00115C4A" w:rsidP="00115C4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Cambria" w:eastAsia="仿宋_GB2312" w:hAnsi="Cambria" w:cs="Cambria" w:hint="eastAsia"/>
                <w:kern w:val="0"/>
                <w:sz w:val="28"/>
                <w:szCs w:val="28"/>
              </w:rPr>
              <w:t>2016.3.20</w:t>
            </w:r>
          </w:p>
        </w:tc>
        <w:tc>
          <w:tcPr>
            <w:tcW w:w="4522" w:type="dxa"/>
          </w:tcPr>
          <w:p w:rsidR="00BE3C49" w:rsidRDefault="00BE3C49" w:rsidP="00BE3C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王胜利、何有为、杨江、任磅礴</w:t>
            </w:r>
          </w:p>
        </w:tc>
        <w:tc>
          <w:tcPr>
            <w:tcW w:w="2055" w:type="dxa"/>
          </w:tcPr>
          <w:p w:rsidR="00BE3C49" w:rsidRPr="00BE3C49" w:rsidRDefault="00BE3C49" w:rsidP="00BE3C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郑召利</w:t>
            </w:r>
          </w:p>
        </w:tc>
      </w:tr>
      <w:tr w:rsidR="00BE3C49">
        <w:tc>
          <w:tcPr>
            <w:tcW w:w="1704" w:type="dxa"/>
            <w:vAlign w:val="center"/>
          </w:tcPr>
          <w:p w:rsidR="00BE3C49" w:rsidRDefault="00115C4A" w:rsidP="00115C4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Cambria" w:eastAsia="仿宋_GB2312" w:hAnsi="Cambria" w:cs="Cambria" w:hint="eastAsia"/>
                <w:kern w:val="0"/>
                <w:sz w:val="28"/>
                <w:szCs w:val="28"/>
              </w:rPr>
              <w:t>2016.4.02</w:t>
            </w:r>
          </w:p>
        </w:tc>
        <w:tc>
          <w:tcPr>
            <w:tcW w:w="4522" w:type="dxa"/>
          </w:tcPr>
          <w:p w:rsidR="00BE3C49" w:rsidRDefault="00BE3C49" w:rsidP="00BE3C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尚斌斌、吕锦鹏、曹盛力、王珂</w:t>
            </w:r>
          </w:p>
        </w:tc>
        <w:tc>
          <w:tcPr>
            <w:tcW w:w="2055" w:type="dxa"/>
          </w:tcPr>
          <w:p w:rsidR="00BE3C49" w:rsidRPr="00BE3C49" w:rsidRDefault="0028015A" w:rsidP="00BE3C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李磊</w:t>
            </w:r>
          </w:p>
        </w:tc>
      </w:tr>
      <w:tr w:rsidR="00BE3C49">
        <w:tc>
          <w:tcPr>
            <w:tcW w:w="1704" w:type="dxa"/>
          </w:tcPr>
          <w:p w:rsidR="00BE3C49" w:rsidRDefault="00115C4A" w:rsidP="00115C4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Cambria" w:eastAsia="仿宋_GB2312" w:hAnsi="Cambria" w:cs="Cambria" w:hint="eastAsia"/>
                <w:kern w:val="0"/>
                <w:sz w:val="28"/>
                <w:szCs w:val="28"/>
              </w:rPr>
              <w:t>2016.4.07</w:t>
            </w:r>
          </w:p>
        </w:tc>
        <w:tc>
          <w:tcPr>
            <w:tcW w:w="4522" w:type="dxa"/>
          </w:tcPr>
          <w:p w:rsidR="00BE3C49" w:rsidRDefault="00BE3C49" w:rsidP="00BE3C4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徐宗磊</w:t>
            </w:r>
            <w:r w:rsidR="0028015A">
              <w:rPr>
                <w:rFonts w:ascii="宋体" w:hAnsi="宋体" w:cs="宋体" w:hint="eastAsia"/>
                <w:kern w:val="0"/>
                <w:sz w:val="28"/>
                <w:szCs w:val="28"/>
              </w:rPr>
              <w:t>、乔晓宇</w:t>
            </w:r>
            <w:bookmarkStart w:id="5" w:name="OLE_LINK1"/>
            <w:bookmarkStart w:id="6" w:name="OLE_LINK2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bookmarkEnd w:id="5"/>
            <w:bookmarkEnd w:id="6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史云昊</w:t>
            </w:r>
            <w:r w:rsidR="0028015A" w:rsidRPr="0028015A">
              <w:rPr>
                <w:rFonts w:ascii="宋体" w:hAnsi="宋体" w:cs="宋体" w:hint="eastAsia"/>
                <w:kern w:val="0"/>
                <w:sz w:val="28"/>
                <w:szCs w:val="28"/>
              </w:rPr>
              <w:t>、李世豪</w:t>
            </w:r>
          </w:p>
        </w:tc>
        <w:tc>
          <w:tcPr>
            <w:tcW w:w="2055" w:type="dxa"/>
          </w:tcPr>
          <w:p w:rsidR="00BE3C49" w:rsidRPr="00BE3C49" w:rsidRDefault="00BE3C49" w:rsidP="00BE3C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马亚如</w:t>
            </w:r>
            <w:proofErr w:type="gramEnd"/>
          </w:p>
        </w:tc>
      </w:tr>
    </w:tbl>
    <w:p w:rsidR="007B394B" w:rsidRDefault="007B394B">
      <w:pPr>
        <w:jc w:val="center"/>
        <w:rPr>
          <w:rFonts w:ascii="华文中宋" w:eastAsia="华文中宋" w:hAnsi="华文中宋"/>
          <w:b/>
          <w:w w:val="90"/>
          <w:sz w:val="36"/>
        </w:rPr>
      </w:pPr>
    </w:p>
    <w:sectPr w:rsidR="007B394B">
      <w:footerReference w:type="default" r:id="rId8"/>
      <w:pgSz w:w="11906" w:h="16838"/>
      <w:pgMar w:top="1418" w:right="1800" w:bottom="851" w:left="1800" w:header="851" w:footer="4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B3" w:rsidRDefault="009C3FB3">
      <w:r>
        <w:separator/>
      </w:r>
    </w:p>
  </w:endnote>
  <w:endnote w:type="continuationSeparator" w:id="0">
    <w:p w:rsidR="009C3FB3" w:rsidRDefault="009C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08E3DCD5-4AB8-4F70-853E-BAB40C521747}"/>
  </w:font>
  <w:font w:name="Mongolian Baiti">
    <w:altName w:val="Viner Hand ITC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65781CF5-DB1F-46ED-AB04-8E712AA8B638}"/>
    <w:embedBold r:id="rId3" w:subsetted="1" w:fontKey="{9E4D683F-ECA5-4B22-BAAE-7259A98F303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6FC2071-43E0-493F-A726-8B379A61F95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7FDED58-1261-4DA8-82B8-6EBA12B46528}"/>
  </w:font>
  <w:font w:name="仿宋_GB2312">
    <w:charset w:val="86"/>
    <w:family w:val="roman"/>
    <w:pitch w:val="default"/>
    <w:sig w:usb0="00000001" w:usb1="080E0000" w:usb2="00000000" w:usb3="00000000" w:csb0="00040000" w:csb1="00000000"/>
    <w:embedRegular r:id="rId6" w:fontKey="{87B6A8E5-5DC1-45DF-BFB5-A370247F3D5F}"/>
    <w:embedBold r:id="rId7" w:fontKey="{8AADD834-21C2-4C04-AF7F-224BFA6C476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8" w:subsetted="1" w:fontKey="{C1CF2772-AEF8-490E-90D3-1FB7F792F0F5}"/>
  </w:font>
  <w:font w:name="___WRD_EMBED_SUB_41">
    <w:panose1 w:val="02010600030101010101"/>
    <w:charset w:val="86"/>
    <w:family w:val="roman"/>
    <w:pitch w:val="default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4B" w:rsidRDefault="007B394B">
    <w:pPr>
      <w:pStyle w:val="a4"/>
      <w:jc w:val="center"/>
      <w:rPr>
        <w:rFonts w:ascii="楷体_GB2312" w:eastAsia="楷体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B3" w:rsidRDefault="009C3FB3">
      <w:r>
        <w:separator/>
      </w:r>
    </w:p>
  </w:footnote>
  <w:footnote w:type="continuationSeparator" w:id="0">
    <w:p w:rsidR="009C3FB3" w:rsidRDefault="009C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84"/>
    <w:rsid w:val="00000160"/>
    <w:rsid w:val="00023724"/>
    <w:rsid w:val="00092F84"/>
    <w:rsid w:val="00096C25"/>
    <w:rsid w:val="000A0D15"/>
    <w:rsid w:val="000A7F2C"/>
    <w:rsid w:val="000D3F28"/>
    <w:rsid w:val="000F6FDE"/>
    <w:rsid w:val="00100587"/>
    <w:rsid w:val="00115C4A"/>
    <w:rsid w:val="00150323"/>
    <w:rsid w:val="001A23D0"/>
    <w:rsid w:val="001A41ED"/>
    <w:rsid w:val="001B1273"/>
    <w:rsid w:val="001F6A09"/>
    <w:rsid w:val="0020691E"/>
    <w:rsid w:val="002114A0"/>
    <w:rsid w:val="00216AC6"/>
    <w:rsid w:val="002317E4"/>
    <w:rsid w:val="00233EC4"/>
    <w:rsid w:val="002477AF"/>
    <w:rsid w:val="002648A1"/>
    <w:rsid w:val="0027000B"/>
    <w:rsid w:val="0028015A"/>
    <w:rsid w:val="0028485D"/>
    <w:rsid w:val="00290140"/>
    <w:rsid w:val="00297DCE"/>
    <w:rsid w:val="002B1A57"/>
    <w:rsid w:val="002B71ED"/>
    <w:rsid w:val="002D62F9"/>
    <w:rsid w:val="002E7025"/>
    <w:rsid w:val="002F218F"/>
    <w:rsid w:val="00313C01"/>
    <w:rsid w:val="003507E2"/>
    <w:rsid w:val="003852A3"/>
    <w:rsid w:val="00394900"/>
    <w:rsid w:val="003A34DF"/>
    <w:rsid w:val="003B6935"/>
    <w:rsid w:val="003C3EB7"/>
    <w:rsid w:val="003E4CAB"/>
    <w:rsid w:val="004166B3"/>
    <w:rsid w:val="004218B9"/>
    <w:rsid w:val="00476A55"/>
    <w:rsid w:val="00477172"/>
    <w:rsid w:val="00487C0B"/>
    <w:rsid w:val="004A57D5"/>
    <w:rsid w:val="004E5773"/>
    <w:rsid w:val="004E6BEA"/>
    <w:rsid w:val="004F5F5F"/>
    <w:rsid w:val="0050025F"/>
    <w:rsid w:val="005056EB"/>
    <w:rsid w:val="005102A9"/>
    <w:rsid w:val="00530E28"/>
    <w:rsid w:val="005616EE"/>
    <w:rsid w:val="005620AE"/>
    <w:rsid w:val="0056342E"/>
    <w:rsid w:val="00563484"/>
    <w:rsid w:val="0056783E"/>
    <w:rsid w:val="00576C46"/>
    <w:rsid w:val="00593856"/>
    <w:rsid w:val="00597125"/>
    <w:rsid w:val="005A0850"/>
    <w:rsid w:val="005B1599"/>
    <w:rsid w:val="005F03EC"/>
    <w:rsid w:val="005F145C"/>
    <w:rsid w:val="00613224"/>
    <w:rsid w:val="006225A7"/>
    <w:rsid w:val="006807E7"/>
    <w:rsid w:val="006945AF"/>
    <w:rsid w:val="00696278"/>
    <w:rsid w:val="006A0A74"/>
    <w:rsid w:val="006C325E"/>
    <w:rsid w:val="006C5930"/>
    <w:rsid w:val="006C73D3"/>
    <w:rsid w:val="006E5719"/>
    <w:rsid w:val="006E5FCC"/>
    <w:rsid w:val="006F5BCB"/>
    <w:rsid w:val="00701A93"/>
    <w:rsid w:val="007248DE"/>
    <w:rsid w:val="007464A1"/>
    <w:rsid w:val="00761382"/>
    <w:rsid w:val="007633D1"/>
    <w:rsid w:val="00765D2D"/>
    <w:rsid w:val="007660F6"/>
    <w:rsid w:val="00771DD9"/>
    <w:rsid w:val="00775EF8"/>
    <w:rsid w:val="00776542"/>
    <w:rsid w:val="00780BEA"/>
    <w:rsid w:val="00782BE5"/>
    <w:rsid w:val="007B394B"/>
    <w:rsid w:val="007B443D"/>
    <w:rsid w:val="008007DE"/>
    <w:rsid w:val="00802431"/>
    <w:rsid w:val="00815C50"/>
    <w:rsid w:val="008329FB"/>
    <w:rsid w:val="0085178E"/>
    <w:rsid w:val="00852B3C"/>
    <w:rsid w:val="00863F1E"/>
    <w:rsid w:val="00870FC6"/>
    <w:rsid w:val="00881217"/>
    <w:rsid w:val="00895122"/>
    <w:rsid w:val="008A5609"/>
    <w:rsid w:val="008F603C"/>
    <w:rsid w:val="009012D3"/>
    <w:rsid w:val="0092467D"/>
    <w:rsid w:val="00926AAD"/>
    <w:rsid w:val="00944F79"/>
    <w:rsid w:val="00946063"/>
    <w:rsid w:val="009576FC"/>
    <w:rsid w:val="0097205F"/>
    <w:rsid w:val="009878A3"/>
    <w:rsid w:val="009A31D0"/>
    <w:rsid w:val="009C3FB3"/>
    <w:rsid w:val="009F2976"/>
    <w:rsid w:val="00A009DE"/>
    <w:rsid w:val="00A11107"/>
    <w:rsid w:val="00A1356D"/>
    <w:rsid w:val="00A57D7C"/>
    <w:rsid w:val="00A6126C"/>
    <w:rsid w:val="00AB7A59"/>
    <w:rsid w:val="00AC4B9F"/>
    <w:rsid w:val="00AE24E2"/>
    <w:rsid w:val="00AF42DA"/>
    <w:rsid w:val="00B00CFB"/>
    <w:rsid w:val="00B05D31"/>
    <w:rsid w:val="00B21BAD"/>
    <w:rsid w:val="00B61875"/>
    <w:rsid w:val="00B67CDD"/>
    <w:rsid w:val="00B76572"/>
    <w:rsid w:val="00B929A8"/>
    <w:rsid w:val="00BA506D"/>
    <w:rsid w:val="00BE3C49"/>
    <w:rsid w:val="00BF23AD"/>
    <w:rsid w:val="00BF4783"/>
    <w:rsid w:val="00BF6CCF"/>
    <w:rsid w:val="00C0691B"/>
    <w:rsid w:val="00C11E27"/>
    <w:rsid w:val="00C13F9E"/>
    <w:rsid w:val="00C8457C"/>
    <w:rsid w:val="00CB2C57"/>
    <w:rsid w:val="00CB711C"/>
    <w:rsid w:val="00D052F9"/>
    <w:rsid w:val="00D0576F"/>
    <w:rsid w:val="00D0641A"/>
    <w:rsid w:val="00D27224"/>
    <w:rsid w:val="00D313B8"/>
    <w:rsid w:val="00D436F3"/>
    <w:rsid w:val="00D51799"/>
    <w:rsid w:val="00D764B7"/>
    <w:rsid w:val="00D904CF"/>
    <w:rsid w:val="00D90FCA"/>
    <w:rsid w:val="00D96049"/>
    <w:rsid w:val="00DC3D9B"/>
    <w:rsid w:val="00DC6AC2"/>
    <w:rsid w:val="00E10A5A"/>
    <w:rsid w:val="00E20A55"/>
    <w:rsid w:val="00E21A04"/>
    <w:rsid w:val="00E37005"/>
    <w:rsid w:val="00E55002"/>
    <w:rsid w:val="00E825B4"/>
    <w:rsid w:val="00E876F5"/>
    <w:rsid w:val="00E9311D"/>
    <w:rsid w:val="00EB2B0B"/>
    <w:rsid w:val="00EF7BB9"/>
    <w:rsid w:val="00F001B3"/>
    <w:rsid w:val="00F02EE0"/>
    <w:rsid w:val="00F11C9A"/>
    <w:rsid w:val="00F17678"/>
    <w:rsid w:val="00F86CDC"/>
    <w:rsid w:val="00F9115D"/>
    <w:rsid w:val="00F93E65"/>
    <w:rsid w:val="00F94D91"/>
    <w:rsid w:val="00FA1FC6"/>
    <w:rsid w:val="00FA36F2"/>
    <w:rsid w:val="00FB3ECA"/>
    <w:rsid w:val="00FC3A66"/>
    <w:rsid w:val="00FF612B"/>
    <w:rsid w:val="15500B8A"/>
    <w:rsid w:val="38042D6A"/>
    <w:rsid w:val="39A82073"/>
    <w:rsid w:val="56351003"/>
    <w:rsid w:val="7C72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D559FC4-5006-42EA-98E1-D1B1DDC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  <w:lang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8BBF5-1ADE-4772-BCF9-48CFFE1E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255</Words>
  <Characters>1459</Characters>
  <Application>Microsoft Office Word</Application>
  <DocSecurity>0</DocSecurity>
  <Lines>12</Lines>
  <Paragraphs>3</Paragraphs>
  <ScaleCrop>false</ScaleCrop>
  <Company>xjtu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张焱</dc:creator>
  <cp:lastModifiedBy>xiaodiange</cp:lastModifiedBy>
  <cp:revision>46</cp:revision>
  <cp:lastPrinted>2012-03-30T08:09:00Z</cp:lastPrinted>
  <dcterms:created xsi:type="dcterms:W3CDTF">2012-03-30T04:22:00Z</dcterms:created>
  <dcterms:modified xsi:type="dcterms:W3CDTF">2016-02-28T03:04:00Z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